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3C505C39" w:rsidR="00683608" w:rsidRDefault="00683608" w:rsidP="00A75244">
      <w:r>
        <w:t>IT</w:t>
      </w:r>
      <w:r>
        <w:rPr>
          <w:rFonts w:hint="eastAsia"/>
        </w:rPr>
        <w:t xml:space="preserve">ソリューション塾・事前課題／第１回　</w:t>
      </w:r>
    </w:p>
    <w:p w14:paraId="514D334E" w14:textId="1D71822B" w:rsidR="00B32473" w:rsidRDefault="00714E0E" w:rsidP="00A75244">
      <w:r>
        <w:rPr>
          <w:rFonts w:hint="eastAsia"/>
        </w:rPr>
        <w:t>デジタル・トランスフォーメーション</w:t>
      </w:r>
      <w:r w:rsidR="001E45A2">
        <w:rPr>
          <w:rFonts w:hint="eastAsia"/>
        </w:rPr>
        <w:t>の本質と「共創」戦略</w:t>
      </w:r>
    </w:p>
    <w:p w14:paraId="19B6251C" w14:textId="77777777" w:rsidR="00B32473" w:rsidRDefault="00B32473" w:rsidP="00A75244"/>
    <w:p w14:paraId="4894328B" w14:textId="266A66C9" w:rsidR="00B2094D" w:rsidRDefault="00B2094D" w:rsidP="00A75244">
      <w:r>
        <w:rPr>
          <w:rFonts w:hint="eastAsia"/>
        </w:rPr>
        <w:t xml:space="preserve">　</w:t>
      </w:r>
      <w:r w:rsidR="00043D2B">
        <w:rPr>
          <w:rFonts w:hint="eastAsia"/>
        </w:rPr>
        <w:t>テクノロジーの潮流が、大きく流れを変えはじめています。その流れを俯瞰し、</w:t>
      </w:r>
      <w:r>
        <w:t>IT</w:t>
      </w:r>
      <w:r>
        <w:rPr>
          <w:rFonts w:hint="eastAsia"/>
        </w:rPr>
        <w:t>ビジネスの</w:t>
      </w:r>
      <w:r w:rsidR="00043D2B">
        <w:rPr>
          <w:rFonts w:hint="eastAsia"/>
        </w:rPr>
        <w:t>未来</w:t>
      </w:r>
      <w:r w:rsidR="00C91111">
        <w:rPr>
          <w:rFonts w:hint="eastAsia"/>
        </w:rPr>
        <w:t>や自分たちの仕事がどうなるか</w:t>
      </w:r>
      <w:r w:rsidR="00043D2B">
        <w:rPr>
          <w:rFonts w:hint="eastAsia"/>
        </w:rPr>
        <w:t>を考える機会を提供するのが、この</w:t>
      </w:r>
      <w:r w:rsidR="00683608">
        <w:rPr>
          <w:rFonts w:hint="eastAsia"/>
        </w:rPr>
        <w:t>塾</w:t>
      </w:r>
      <w:r w:rsidR="00043D2B">
        <w:rPr>
          <w:rFonts w:hint="eastAsia"/>
        </w:rPr>
        <w:t>の目的です。</w:t>
      </w:r>
    </w:p>
    <w:p w14:paraId="437A4A6E" w14:textId="77777777" w:rsidR="00C91111" w:rsidRDefault="00C91111" w:rsidP="00A75244"/>
    <w:p w14:paraId="1B0F1DC4" w14:textId="1BCD12A5" w:rsidR="00E033EA" w:rsidRDefault="00B2094D" w:rsidP="00E033EA">
      <w:r>
        <w:rPr>
          <w:rFonts w:hint="eastAsia"/>
        </w:rPr>
        <w:t xml:space="preserve">　</w:t>
      </w:r>
      <w:r w:rsidR="00714E0E">
        <w:rPr>
          <w:rFonts w:hint="eastAsia"/>
        </w:rPr>
        <w:t>毎回の講義に先立ち</w:t>
      </w:r>
      <w:r w:rsidR="00C91111">
        <w:rPr>
          <w:rFonts w:hint="eastAsia"/>
        </w:rPr>
        <w:t>、</w:t>
      </w:r>
      <w:r>
        <w:rPr>
          <w:rFonts w:hint="eastAsia"/>
        </w:rPr>
        <w:t>いまの自分の知識や理解のレベルを確認していだ</w:t>
      </w:r>
      <w:r w:rsidR="001E45A2">
        <w:rPr>
          <w:rFonts w:hint="eastAsia"/>
        </w:rPr>
        <w:t>くために事前課題をお届け致します</w:t>
      </w:r>
      <w:r>
        <w:rPr>
          <w:rFonts w:hint="eastAsia"/>
        </w:rPr>
        <w:t>。</w:t>
      </w:r>
      <w:r w:rsidR="00043D2B">
        <w:rPr>
          <w:rFonts w:hint="eastAsia"/>
        </w:rPr>
        <w:t>「理解できない」、「分からない」は、仕方のないことです。それを確認することも本課題の目的です。</w:t>
      </w:r>
      <w:r w:rsidR="00E34C42">
        <w:rPr>
          <w:rFonts w:hint="eastAsia"/>
        </w:rPr>
        <w:t>だからといって、「分からない」で済ますのではなく、調べ、そして、</w:t>
      </w:r>
      <w:r w:rsidR="0034495A">
        <w:rPr>
          <w:rFonts w:hint="eastAsia"/>
        </w:rPr>
        <w:t>必ず</w:t>
      </w:r>
      <w:r w:rsidR="00C91111">
        <w:rPr>
          <w:rFonts w:hint="eastAsia"/>
        </w:rPr>
        <w:t>答えを</w:t>
      </w:r>
      <w:r w:rsidR="0034495A">
        <w:rPr>
          <w:rFonts w:hint="eastAsia"/>
        </w:rPr>
        <w:t>書いて</w:t>
      </w:r>
      <w:r w:rsidR="00C91111">
        <w:rPr>
          <w:rFonts w:hint="eastAsia"/>
        </w:rPr>
        <w:t>下さい</w:t>
      </w:r>
      <w:r w:rsidR="00043D2B">
        <w:rPr>
          <w:rFonts w:hint="eastAsia"/>
        </w:rPr>
        <w:t>。</w:t>
      </w:r>
      <w:r w:rsidR="00E34C42">
        <w:rPr>
          <w:rFonts w:hint="eastAsia"/>
        </w:rPr>
        <w:t>そして、それが、正しいかどうかを講義で確かめて</w:t>
      </w:r>
      <w:r w:rsidR="00C91111">
        <w:rPr>
          <w:rFonts w:hint="eastAsia"/>
        </w:rPr>
        <w:t>下さい</w:t>
      </w:r>
      <w:r w:rsidR="00E34C42">
        <w:rPr>
          <w:rFonts w:hint="eastAsia"/>
        </w:rPr>
        <w:t>。</w:t>
      </w:r>
    </w:p>
    <w:p w14:paraId="42D80E95" w14:textId="77777777" w:rsidR="00E033EA" w:rsidRDefault="00E033EA" w:rsidP="00E033EA"/>
    <w:p w14:paraId="542D2820" w14:textId="3229A22F" w:rsidR="00326A3A" w:rsidRDefault="00E033EA" w:rsidP="00326A3A">
      <w:pPr>
        <w:ind w:firstLineChars="50" w:firstLine="120"/>
      </w:pPr>
      <w:r>
        <w:rPr>
          <w:rFonts w:hint="eastAsia"/>
        </w:rPr>
        <w:t>絶対の正解はありません。検索してもそのものズバリの正解は見つからないでしょう。だから自分の答えを作って下さい。</w:t>
      </w:r>
      <w:r w:rsidR="00326A3A">
        <w:rPr>
          <w:rFonts w:hint="eastAsia"/>
        </w:rPr>
        <w:t>但し、</w:t>
      </w:r>
      <w:r w:rsidR="00ED7772" w:rsidRPr="00326A3A">
        <w:rPr>
          <w:rFonts w:hint="eastAsia"/>
          <w:b/>
          <w:u w:val="single"/>
        </w:rPr>
        <w:t>単語の羅列や箇条書きではなく、必ず文章にして</w:t>
      </w:r>
      <w:r w:rsidR="00326A3A" w:rsidRPr="00326A3A">
        <w:rPr>
          <w:rFonts w:hint="eastAsia"/>
          <w:b/>
          <w:u w:val="single"/>
        </w:rPr>
        <w:t>下さい</w:t>
      </w:r>
      <w:r w:rsidR="00ED7772">
        <w:rPr>
          <w:rFonts w:hint="eastAsia"/>
        </w:rPr>
        <w:t>。</w:t>
      </w:r>
    </w:p>
    <w:p w14:paraId="023FC4E9" w14:textId="77777777" w:rsidR="001E45A2" w:rsidRDefault="001E45A2" w:rsidP="00326A3A">
      <w:pPr>
        <w:ind w:firstLineChars="50" w:firstLine="120"/>
        <w:rPr>
          <w:rFonts w:hint="eastAsia"/>
        </w:rPr>
      </w:pPr>
    </w:p>
    <w:p w14:paraId="06C61C97" w14:textId="6371DE55" w:rsidR="00ED7772" w:rsidRDefault="00ED7772" w:rsidP="00326A3A">
      <w:pPr>
        <w:ind w:firstLineChars="50" w:firstLine="120"/>
      </w:pPr>
      <w:r>
        <w:rPr>
          <w:rFonts w:hint="eastAsia"/>
        </w:rPr>
        <w:t>単語の羅列や箇条書きは簡便</w:t>
      </w:r>
      <w:r w:rsidR="00326A3A">
        <w:rPr>
          <w:rFonts w:hint="eastAsia"/>
        </w:rPr>
        <w:t>ですが</w:t>
      </w:r>
      <w:r>
        <w:rPr>
          <w:rFonts w:hint="eastAsia"/>
        </w:rPr>
        <w:t>、重大な弱点があ</w:t>
      </w:r>
      <w:r w:rsidR="00326A3A">
        <w:rPr>
          <w:rFonts w:hint="eastAsia"/>
        </w:rPr>
        <w:t>ります</w:t>
      </w:r>
      <w:r>
        <w:rPr>
          <w:rFonts w:hint="eastAsia"/>
        </w:rPr>
        <w:t>。それは、言葉の要素や概念のあいだに「論理」をつく</w:t>
      </w:r>
      <w:r w:rsidR="006C7FB9">
        <w:rPr>
          <w:rFonts w:hint="eastAsia"/>
        </w:rPr>
        <w:t>れ</w:t>
      </w:r>
      <w:r>
        <w:rPr>
          <w:rFonts w:hint="eastAsia"/>
        </w:rPr>
        <w:t>ないこと</w:t>
      </w:r>
      <w:r w:rsidR="00326A3A">
        <w:rPr>
          <w:rFonts w:hint="eastAsia"/>
        </w:rPr>
        <w:t>です</w:t>
      </w:r>
      <w:r>
        <w:rPr>
          <w:rFonts w:hint="eastAsia"/>
        </w:rPr>
        <w:t>。</w:t>
      </w:r>
    </w:p>
    <w:p w14:paraId="2AE76DD9" w14:textId="0490C5F8" w:rsidR="00ED7772" w:rsidRDefault="001E45A2" w:rsidP="00326A3A">
      <w:pPr>
        <w:ind w:firstLineChars="50" w:firstLine="120"/>
      </w:pPr>
      <w:r>
        <w:rPr>
          <w:rFonts w:hint="eastAsia"/>
        </w:rPr>
        <w:t>羅列や箇条書きで</w:t>
      </w:r>
      <w:r w:rsidR="00ED7772">
        <w:rPr>
          <w:rFonts w:hint="eastAsia"/>
        </w:rPr>
        <w:t>、</w:t>
      </w:r>
      <w:r w:rsidR="006C7FB9">
        <w:rPr>
          <w:rFonts w:hint="eastAsia"/>
        </w:rPr>
        <w:t>関係や構造を考えないまま</w:t>
      </w:r>
      <w:r w:rsidR="00ED7772">
        <w:rPr>
          <w:rFonts w:hint="eastAsia"/>
        </w:rPr>
        <w:t>書き出しだけで</w:t>
      </w:r>
      <w:r>
        <w:rPr>
          <w:rFonts w:hint="eastAsia"/>
        </w:rPr>
        <w:t>は、</w:t>
      </w:r>
      <w:r w:rsidR="00ED7772">
        <w:rPr>
          <w:rFonts w:hint="eastAsia"/>
        </w:rPr>
        <w:t>安易な達成感を味わってしまい、分かった気になってしま</w:t>
      </w:r>
      <w:r w:rsidR="00326A3A">
        <w:rPr>
          <w:rFonts w:hint="eastAsia"/>
        </w:rPr>
        <w:t>います</w:t>
      </w:r>
      <w:r w:rsidR="00ED7772">
        <w:rPr>
          <w:rFonts w:hint="eastAsia"/>
        </w:rPr>
        <w:t>。当然そんな中途半場な知識では、人に何かを説明するにも筋の通った説明ができ</w:t>
      </w:r>
      <w:r>
        <w:rPr>
          <w:rFonts w:hint="eastAsia"/>
        </w:rPr>
        <w:t>ません</w:t>
      </w:r>
      <w:r w:rsidR="00326A3A">
        <w:rPr>
          <w:rFonts w:hint="eastAsia"/>
        </w:rPr>
        <w:t>。それが習慣化すると致命的です</w:t>
      </w:r>
      <w:r w:rsidR="00ED7772">
        <w:rPr>
          <w:rFonts w:hint="eastAsia"/>
        </w:rPr>
        <w:t>。</w:t>
      </w:r>
    </w:p>
    <w:p w14:paraId="41077E14" w14:textId="77777777" w:rsidR="001E45A2" w:rsidRDefault="001E45A2" w:rsidP="00326A3A">
      <w:pPr>
        <w:ind w:firstLineChars="50" w:firstLine="120"/>
        <w:rPr>
          <w:rFonts w:hint="eastAsia"/>
        </w:rPr>
      </w:pPr>
    </w:p>
    <w:p w14:paraId="729D70A1" w14:textId="7016E57A" w:rsidR="00C91111" w:rsidRDefault="00ED7772" w:rsidP="003117F2">
      <w:pPr>
        <w:ind w:firstLineChars="50" w:firstLine="120"/>
      </w:pPr>
      <w:r>
        <w:rPr>
          <w:rFonts w:hint="eastAsia"/>
        </w:rPr>
        <w:t>羅列や箇条書きではなく文章にすると、自分の理解の度合い、つまり論理を伴う理解の程度が「見える化」され</w:t>
      </w:r>
      <w:r w:rsidR="00326A3A">
        <w:rPr>
          <w:rFonts w:hint="eastAsia"/>
        </w:rPr>
        <w:t>ます</w:t>
      </w:r>
      <w:r>
        <w:rPr>
          <w:rFonts w:hint="eastAsia"/>
        </w:rPr>
        <w:t>。例えば、論理がないと、唐突な展開や文意が通</w:t>
      </w:r>
      <w:r w:rsidR="00326A3A">
        <w:rPr>
          <w:rFonts w:hint="eastAsia"/>
        </w:rPr>
        <w:t>りません</w:t>
      </w:r>
      <w:r w:rsidR="001E45A2">
        <w:rPr>
          <w:rFonts w:hint="eastAsia"/>
        </w:rPr>
        <w:t>し</w:t>
      </w:r>
      <w:r>
        <w:rPr>
          <w:rFonts w:hint="eastAsia"/>
        </w:rPr>
        <w:t>、単調でつまらない</w:t>
      </w:r>
      <w:r w:rsidR="00326A3A">
        <w:rPr>
          <w:rFonts w:hint="eastAsia"/>
        </w:rPr>
        <w:t>ものになってしまいます</w:t>
      </w:r>
      <w:r>
        <w:rPr>
          <w:rFonts w:hint="eastAsia"/>
        </w:rPr>
        <w:t>。文章にして「見える化」することで</w:t>
      </w:r>
      <w:r w:rsidR="001E45A2">
        <w:rPr>
          <w:rFonts w:hint="eastAsia"/>
        </w:rPr>
        <w:t>、</w:t>
      </w:r>
      <w:r>
        <w:rPr>
          <w:rFonts w:hint="eastAsia"/>
        </w:rPr>
        <w:t>はじめて</w:t>
      </w:r>
      <w:r w:rsidR="001E45A2">
        <w:rPr>
          <w:rFonts w:hint="eastAsia"/>
        </w:rPr>
        <w:t>そのことが</w:t>
      </w:r>
      <w:r>
        <w:rPr>
          <w:rFonts w:hint="eastAsia"/>
        </w:rPr>
        <w:t>分か</w:t>
      </w:r>
      <w:r w:rsidR="001E45A2">
        <w:rPr>
          <w:rFonts w:hint="eastAsia"/>
        </w:rPr>
        <w:t>ります</w:t>
      </w:r>
      <w:r>
        <w:rPr>
          <w:rFonts w:hint="eastAsia"/>
        </w:rPr>
        <w:t>。だから羅列や箇条書きではなく文章にして</w:t>
      </w:r>
      <w:r w:rsidR="00326A3A">
        <w:rPr>
          <w:rFonts w:hint="eastAsia"/>
        </w:rPr>
        <w:t>くだい</w:t>
      </w:r>
      <w:r>
        <w:rPr>
          <w:rFonts w:hint="eastAsia"/>
        </w:rPr>
        <w:t>。</w:t>
      </w:r>
      <w:r w:rsidR="003117F2">
        <w:rPr>
          <w:rFonts w:hint="eastAsia"/>
        </w:rPr>
        <w:t>きっと新しい気付きがあるはずです。</w:t>
      </w:r>
    </w:p>
    <w:p w14:paraId="07B6AB6B" w14:textId="77777777" w:rsidR="003117F2" w:rsidRDefault="003117F2" w:rsidP="00A75244"/>
    <w:p w14:paraId="6F568EE0" w14:textId="5B813AB9" w:rsidR="003A40F4" w:rsidRDefault="003A40F4" w:rsidP="00A75244">
      <w:r>
        <w:rPr>
          <w:rFonts w:hint="eastAsia"/>
        </w:rPr>
        <w:t>それでは、次の質問に回答して下さい。</w:t>
      </w:r>
    </w:p>
    <w:p w14:paraId="21A4D6AC" w14:textId="77777777" w:rsidR="00043D2B" w:rsidRDefault="00043D2B" w:rsidP="00A75244"/>
    <w:p w14:paraId="44CB86B2" w14:textId="0B0191D8" w:rsidR="003117F2" w:rsidRDefault="003A40F4" w:rsidP="003117F2">
      <w:pPr>
        <w:pStyle w:val="a3"/>
        <w:numPr>
          <w:ilvl w:val="0"/>
          <w:numId w:val="2"/>
        </w:numPr>
        <w:ind w:leftChars="0"/>
      </w:pPr>
      <w:r>
        <w:br w:type="column"/>
      </w:r>
      <w:r w:rsidR="006C7FB9">
        <w:rPr>
          <w:rFonts w:hint="eastAsia"/>
        </w:rPr>
        <w:lastRenderedPageBreak/>
        <w:t>「</w:t>
      </w:r>
      <w:r w:rsidR="006C7FB9" w:rsidRPr="006C7FB9">
        <w:rPr>
          <w:rFonts w:hint="eastAsia"/>
        </w:rPr>
        <w:t>事業や経営の在り方を変革するデジタル･トランスフォーメーションの潮流</w:t>
      </w:r>
      <w:r w:rsidR="006C7FB9">
        <w:rPr>
          <w:rFonts w:hint="eastAsia"/>
        </w:rPr>
        <w:t>」という資料を</w:t>
      </w:r>
      <w:r w:rsidR="003117F2">
        <w:rPr>
          <w:rFonts w:hint="eastAsia"/>
        </w:rPr>
        <w:t>下記より</w:t>
      </w:r>
      <w:r w:rsidR="006C7FB9">
        <w:rPr>
          <w:rFonts w:hint="eastAsia"/>
        </w:rPr>
        <w:t>ダウンロード</w:t>
      </w:r>
      <w:r w:rsidR="003117F2">
        <w:rPr>
          <w:rFonts w:hint="eastAsia"/>
        </w:rPr>
        <w:t>してください</w:t>
      </w:r>
      <w:r w:rsidR="006C7FB9">
        <w:rPr>
          <w:rFonts w:hint="eastAsia"/>
        </w:rPr>
        <w:t>。</w:t>
      </w:r>
    </w:p>
    <w:p w14:paraId="047AF206" w14:textId="1A86CABF" w:rsidR="003117F2" w:rsidRDefault="003117F2" w:rsidP="003117F2">
      <w:pPr>
        <w:pStyle w:val="a3"/>
        <w:ind w:leftChars="0" w:left="360"/>
      </w:pPr>
      <w:r w:rsidRPr="003117F2">
        <w:t>https://www.netcommerce.co.jp/cms/wp-content/uploads/2019/02/190111_DX_1_Txt.docx</w:t>
      </w:r>
    </w:p>
    <w:p w14:paraId="401CAEF2" w14:textId="77777777" w:rsidR="003117F2" w:rsidRPr="003117F2" w:rsidRDefault="003117F2" w:rsidP="003117F2">
      <w:pPr>
        <w:pStyle w:val="a3"/>
        <w:ind w:leftChars="0" w:left="360"/>
      </w:pPr>
    </w:p>
    <w:p w14:paraId="7596FE02" w14:textId="31FE511F" w:rsidR="00A75244" w:rsidRDefault="006C7FB9" w:rsidP="003117F2">
      <w:pPr>
        <w:pStyle w:val="a3"/>
        <w:ind w:leftChars="0" w:left="360"/>
      </w:pPr>
      <w:r>
        <w:rPr>
          <w:rFonts w:hint="eastAsia"/>
        </w:rPr>
        <w:t>この文章を読んで、質問や疑問を</w:t>
      </w:r>
      <w:r w:rsidR="00B95A9E">
        <w:t>5</w:t>
      </w:r>
      <w:r>
        <w:rPr>
          <w:rFonts w:hint="eastAsia"/>
        </w:rPr>
        <w:t>個以上書き出してください。なぜ、それが疑問や質問となったのか、その理由も含めて書き出してください</w:t>
      </w:r>
      <w:r w:rsidR="002C64B0">
        <w:rPr>
          <w:rFonts w:hint="eastAsia"/>
        </w:rPr>
        <w:t>。</w:t>
      </w:r>
      <w:r>
        <w:rPr>
          <w:rFonts w:hint="eastAsia"/>
        </w:rPr>
        <w:t>ただ「分からないから」ではなく、「〜との関係が分からない」とか、「〜と理解していたが、書かれていることとは違うから」というように、質問や疑問の背景を自分なりに探ってみてください。</w:t>
      </w:r>
    </w:p>
    <w:p w14:paraId="593F3CAA" w14:textId="77777777" w:rsidR="00B2094D" w:rsidRDefault="00B2094D" w:rsidP="00B2094D"/>
    <w:p w14:paraId="1A197FC3" w14:textId="77777777" w:rsidR="00B2094D" w:rsidRDefault="00B2094D" w:rsidP="00B2094D"/>
    <w:p w14:paraId="032732C8" w14:textId="17A1B571" w:rsidR="003A40F4" w:rsidRDefault="003A40F4" w:rsidP="00B2094D">
      <w:bookmarkStart w:id="0" w:name="_GoBack"/>
      <w:bookmarkEnd w:id="0"/>
    </w:p>
    <w:p w14:paraId="11D3E412" w14:textId="77777777" w:rsidR="003A40F4" w:rsidRDefault="003A40F4" w:rsidP="00B2094D"/>
    <w:p w14:paraId="375DA66A" w14:textId="77777777" w:rsidR="00340B1C" w:rsidRPr="006C7FB9" w:rsidRDefault="00340B1C" w:rsidP="00340B1C"/>
    <w:p w14:paraId="0A929676" w14:textId="626B37FD" w:rsidR="00B2094D" w:rsidRDefault="002C64B0" w:rsidP="00B2094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お客様の「デジタル・トランスフォーメーション」の実現を支援することが、</w:t>
      </w:r>
      <w:r>
        <w:t>IT</w:t>
      </w:r>
      <w:r>
        <w:rPr>
          <w:rFonts w:hint="eastAsia"/>
        </w:rPr>
        <w:t>ベンダーや</w:t>
      </w:r>
      <w:r>
        <w:t>SI</w:t>
      </w:r>
      <w:r>
        <w:rPr>
          <w:rFonts w:hint="eastAsia"/>
        </w:rPr>
        <w:t>事業者に求められています。このニーズに応えようとすると、「お客様のご要望に応えて製品やサービス、要員を提供する」こと</w:t>
      </w:r>
      <w:r w:rsidR="00FC2D55">
        <w:rPr>
          <w:rFonts w:hint="eastAsia"/>
        </w:rPr>
        <w:t>だけでは対処できません。どのような対応が必要となるのかを、その理由と共に説明して下さい。</w:t>
      </w:r>
    </w:p>
    <w:p w14:paraId="086B7513" w14:textId="77777777" w:rsidR="00B2094D" w:rsidRDefault="00B2094D" w:rsidP="00B2094D"/>
    <w:p w14:paraId="655CB6C5" w14:textId="77777777" w:rsidR="00683608" w:rsidRDefault="00683608" w:rsidP="0060565E"/>
    <w:p w14:paraId="652E4901" w14:textId="77777777" w:rsidR="00683608" w:rsidRDefault="00683608" w:rsidP="0060565E"/>
    <w:p w14:paraId="3BB3984F" w14:textId="77777777" w:rsidR="00683608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077C2F"/>
    <w:rsid w:val="001A797F"/>
    <w:rsid w:val="001E45A2"/>
    <w:rsid w:val="002350DB"/>
    <w:rsid w:val="002A6F5C"/>
    <w:rsid w:val="002C64B0"/>
    <w:rsid w:val="002D7815"/>
    <w:rsid w:val="003117F2"/>
    <w:rsid w:val="00326A3A"/>
    <w:rsid w:val="00340B1C"/>
    <w:rsid w:val="0034495A"/>
    <w:rsid w:val="003A40F4"/>
    <w:rsid w:val="003C2708"/>
    <w:rsid w:val="005462DD"/>
    <w:rsid w:val="0060565E"/>
    <w:rsid w:val="006510D5"/>
    <w:rsid w:val="00683608"/>
    <w:rsid w:val="006C7FB9"/>
    <w:rsid w:val="00707930"/>
    <w:rsid w:val="00714E0E"/>
    <w:rsid w:val="00976248"/>
    <w:rsid w:val="009F5487"/>
    <w:rsid w:val="00A75244"/>
    <w:rsid w:val="00B03B2C"/>
    <w:rsid w:val="00B2094D"/>
    <w:rsid w:val="00B32473"/>
    <w:rsid w:val="00B72C3A"/>
    <w:rsid w:val="00B95A9E"/>
    <w:rsid w:val="00BD36B9"/>
    <w:rsid w:val="00C91111"/>
    <w:rsid w:val="00D00039"/>
    <w:rsid w:val="00DA3BE3"/>
    <w:rsid w:val="00E033EA"/>
    <w:rsid w:val="00E34C42"/>
    <w:rsid w:val="00E9089E"/>
    <w:rsid w:val="00ED7772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9</cp:revision>
  <dcterms:created xsi:type="dcterms:W3CDTF">2016-09-27T06:55:00Z</dcterms:created>
  <dcterms:modified xsi:type="dcterms:W3CDTF">2019-05-08T06:51:00Z</dcterms:modified>
</cp:coreProperties>
</file>